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AC" w:rsidRPr="003B0D14" w:rsidRDefault="00B433BF" w:rsidP="00B433BF">
      <w:pPr>
        <w:spacing w:after="0"/>
        <w:jc w:val="center"/>
        <w:rPr>
          <w:rFonts w:ascii="Times New Roman" w:hAnsi="Times New Roman" w:cs="Times New Roman"/>
          <w:color w:val="0070C0"/>
          <w:sz w:val="36"/>
        </w:rPr>
      </w:pPr>
      <w:bookmarkStart w:id="0" w:name="_GoBack"/>
      <w:bookmarkEnd w:id="0"/>
      <w:r w:rsidRPr="003B0D14">
        <w:rPr>
          <w:rFonts w:ascii="Times New Roman" w:hAnsi="Times New Roman" w:cs="Times New Roman"/>
          <w:color w:val="0070C0"/>
          <w:sz w:val="36"/>
        </w:rPr>
        <w:t>FICHA TECNICA</w:t>
      </w:r>
    </w:p>
    <w:p w:rsidR="00B433BF" w:rsidRPr="003B0D14" w:rsidRDefault="00B433BF" w:rsidP="00B433B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</w:rPr>
      </w:pPr>
      <w:r w:rsidRPr="003B0D14">
        <w:rPr>
          <w:rFonts w:ascii="Times New Roman" w:hAnsi="Times New Roman" w:cs="Times New Roman"/>
          <w:color w:val="0070C0"/>
          <w:sz w:val="36"/>
        </w:rPr>
        <w:t>PLANTA RSU</w:t>
      </w:r>
    </w:p>
    <w:p w:rsidR="00B433BF" w:rsidRPr="00B433BF" w:rsidRDefault="00B433BF" w:rsidP="00B433BF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B433BF" w:rsidRPr="00080C47" w:rsidRDefault="00B433BF" w:rsidP="00B4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080C47">
        <w:rPr>
          <w:rFonts w:ascii="Times New Roman" w:hAnsi="Times New Roman" w:cs="Times New Roman"/>
          <w:b/>
          <w:bCs/>
          <w:sz w:val="36"/>
          <w:szCs w:val="24"/>
          <w:u w:val="single"/>
        </w:rPr>
        <w:t>TRANSPORTADOR RECEPCIÓN CB12100.</w:t>
      </w:r>
    </w:p>
    <w:p w:rsidR="00B433BF" w:rsidRDefault="00B433BF" w:rsidP="00B4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B433BF" w:rsidRPr="00B433BF" w:rsidRDefault="00B433BF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TRANSMISION:</w:t>
      </w:r>
    </w:p>
    <w:p w:rsidR="00B433BF" w:rsidRPr="00B433BF" w:rsidRDefault="00B433BF" w:rsidP="00524D06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Motor</w:t>
      </w:r>
      <w:r w:rsidRPr="00B433BF">
        <w:rPr>
          <w:rFonts w:ascii="Times New Roman" w:hAnsi="Times New Roman" w:cs="Times New Roman"/>
          <w:sz w:val="32"/>
          <w:szCs w:val="24"/>
        </w:rPr>
        <w:t>: 7,5 CV x 1000 rpm.</w:t>
      </w:r>
    </w:p>
    <w:p w:rsidR="00B433BF" w:rsidRPr="00B433BF" w:rsidRDefault="00E32E09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Forma constructiva: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B3 con patas.</w:t>
      </w:r>
    </w:p>
    <w:p w:rsidR="00B433BF" w:rsidRPr="00B433BF" w:rsidRDefault="00E32E09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Ø Eje: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38mm.</w:t>
      </w:r>
    </w:p>
    <w:p w:rsidR="00B433BF" w:rsidRPr="00B433BF" w:rsidRDefault="00E32E09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Protección: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IP 55.</w:t>
      </w:r>
    </w:p>
    <w:p w:rsidR="00B433BF" w:rsidRPr="00B433BF" w:rsidRDefault="00E32E09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Carcaza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IEC 132 M</w:t>
      </w:r>
    </w:p>
    <w:p w:rsidR="00B433BF" w:rsidRPr="00B433BF" w:rsidRDefault="00B433BF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Reductor:</w:t>
      </w:r>
      <w:r w:rsidRPr="00B433BF">
        <w:rPr>
          <w:rFonts w:ascii="Times New Roman" w:hAnsi="Times New Roman" w:cs="Times New Roman"/>
          <w:sz w:val="32"/>
          <w:szCs w:val="24"/>
        </w:rPr>
        <w:t xml:space="preserve"> STM RI 180 S Relación: 1:20</w:t>
      </w:r>
    </w:p>
    <w:p w:rsidR="00B433BF" w:rsidRPr="00B433BF" w:rsidRDefault="00E32E09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Ø eje hueco: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65 mm.</w:t>
      </w:r>
    </w:p>
    <w:p w:rsidR="00B433BF" w:rsidRPr="00B433BF" w:rsidRDefault="00E32E09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Ø eje salida: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48 mm.</w:t>
      </w:r>
    </w:p>
    <w:p w:rsidR="00B433BF" w:rsidRPr="00B433BF" w:rsidRDefault="00B433BF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 xml:space="preserve">Poleas: </w:t>
      </w:r>
      <w:r w:rsidRPr="00E32E09">
        <w:rPr>
          <w:rFonts w:ascii="Times New Roman" w:hAnsi="Times New Roman" w:cs="Times New Roman"/>
          <w:sz w:val="32"/>
          <w:szCs w:val="24"/>
        </w:rPr>
        <w:t>Motriz:</w:t>
      </w:r>
      <w:r w:rsidRPr="00B433BF">
        <w:rPr>
          <w:rFonts w:ascii="Times New Roman" w:hAnsi="Times New Roman" w:cs="Times New Roman"/>
          <w:sz w:val="32"/>
          <w:szCs w:val="24"/>
        </w:rPr>
        <w:t xml:space="preserve"> 3B 100</w:t>
      </w:r>
    </w:p>
    <w:p w:rsidR="00B433BF" w:rsidRDefault="00E32E09" w:rsidP="00524D06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Reductora: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3B 350</w:t>
      </w:r>
    </w:p>
    <w:p w:rsidR="00B433BF" w:rsidRDefault="00B433BF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Correas:</w:t>
      </w:r>
      <w:r w:rsidRPr="00B433BF">
        <w:rPr>
          <w:rFonts w:ascii="Times New Roman" w:hAnsi="Times New Roman" w:cs="Times New Roman"/>
          <w:sz w:val="32"/>
          <w:szCs w:val="24"/>
        </w:rPr>
        <w:t xml:space="preserve"> B76 – Longitud: 1976mm. – 3 Unidades.</w:t>
      </w:r>
    </w:p>
    <w:p w:rsidR="00524D06" w:rsidRPr="00B433BF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B433BF" w:rsidRPr="00B433BF" w:rsidRDefault="00B433BF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RODAMIENTOS:</w:t>
      </w:r>
    </w:p>
    <w:p w:rsidR="00B433BF" w:rsidRPr="00B433BF" w:rsidRDefault="00B433BF" w:rsidP="00524D06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Rolo Motriz:</w:t>
      </w:r>
      <w:r w:rsidRPr="00B433BF">
        <w:rPr>
          <w:rFonts w:ascii="Times New Roman" w:hAnsi="Times New Roman" w:cs="Times New Roman"/>
          <w:sz w:val="32"/>
          <w:szCs w:val="24"/>
        </w:rPr>
        <w:t xml:space="preserve"> Soporte PM65 + rodamiento UC213. 2 unidades.</w:t>
      </w:r>
    </w:p>
    <w:p w:rsidR="00B433BF" w:rsidRPr="00B433BF" w:rsidRDefault="00B433BF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Rolo Tensor:</w:t>
      </w:r>
      <w:r w:rsidRPr="00B433BF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524D06" w:rsidRDefault="00B433BF" w:rsidP="00524D06">
      <w:pPr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Rodillos de envío de banda:</w:t>
      </w:r>
      <w:r w:rsidRPr="00B433BF">
        <w:rPr>
          <w:rFonts w:ascii="Times New Roman" w:hAnsi="Times New Roman" w:cs="Times New Roman"/>
          <w:sz w:val="32"/>
          <w:szCs w:val="24"/>
        </w:rPr>
        <w:t xml:space="preserve"> Rodamiento 6304 2RS. 2 unidades por rodillo.</w:t>
      </w:r>
    </w:p>
    <w:p w:rsidR="00B433BF" w:rsidRPr="00524D06" w:rsidRDefault="00B433BF" w:rsidP="00524D06">
      <w:pPr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BANDA TRANSPORTADORA:</w:t>
      </w:r>
    </w:p>
    <w:p w:rsidR="00B433BF" w:rsidRPr="00B433BF" w:rsidRDefault="00B433BF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Banda:</w:t>
      </w:r>
      <w:r w:rsidRPr="00B433BF">
        <w:rPr>
          <w:rFonts w:ascii="Times New Roman" w:hAnsi="Times New Roman" w:cs="Times New Roman"/>
          <w:sz w:val="32"/>
          <w:szCs w:val="24"/>
        </w:rPr>
        <w:t xml:space="preserve"> T400 – Ancho 1000 mm.</w:t>
      </w:r>
    </w:p>
    <w:p w:rsidR="00B433BF" w:rsidRDefault="00B433BF" w:rsidP="00B433BF">
      <w:pPr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Grampas de unión:</w:t>
      </w:r>
      <w:r w:rsidR="003B0D14">
        <w:rPr>
          <w:rFonts w:ascii="Times New Roman" w:hAnsi="Times New Roman" w:cs="Times New Roman"/>
          <w:sz w:val="32"/>
          <w:szCs w:val="24"/>
        </w:rPr>
        <w:t xml:space="preserve"> Broches atornillados.</w:t>
      </w:r>
    </w:p>
    <w:p w:rsidR="003B0D14" w:rsidRDefault="003B0D14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3B0D14" w:rsidRDefault="003B0D14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B433BF" w:rsidRPr="00080C47" w:rsidRDefault="00B433BF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080C47">
        <w:rPr>
          <w:rFonts w:ascii="Times New Roman" w:hAnsi="Times New Roman" w:cs="Times New Roman"/>
          <w:b/>
          <w:bCs/>
          <w:sz w:val="36"/>
          <w:szCs w:val="24"/>
          <w:u w:val="single"/>
        </w:rPr>
        <w:lastRenderedPageBreak/>
        <w:t>CINTA DE ELEVACIÓN CB13100.</w:t>
      </w:r>
    </w:p>
    <w:p w:rsidR="00B433BF" w:rsidRPr="00B433BF" w:rsidRDefault="00B433BF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B433BF" w:rsidRPr="00B433BF" w:rsidRDefault="00B433BF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TRANSMISION:</w:t>
      </w:r>
    </w:p>
    <w:p w:rsidR="00B433BF" w:rsidRPr="00B433BF" w:rsidRDefault="00B433BF" w:rsidP="00524D06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B433BF">
        <w:rPr>
          <w:rFonts w:ascii="Times New Roman" w:hAnsi="Times New Roman" w:cs="Times New Roman"/>
          <w:b/>
          <w:sz w:val="32"/>
          <w:szCs w:val="24"/>
        </w:rPr>
        <w:t>Motor:</w:t>
      </w:r>
      <w:r w:rsidRPr="00B433BF">
        <w:rPr>
          <w:rFonts w:ascii="Times New Roman" w:hAnsi="Times New Roman" w:cs="Times New Roman"/>
          <w:sz w:val="32"/>
          <w:szCs w:val="24"/>
        </w:rPr>
        <w:t xml:space="preserve"> 5,5 CV x 1000 rpm.</w:t>
      </w:r>
    </w:p>
    <w:p w:rsidR="00B433BF" w:rsidRPr="00B433BF" w:rsidRDefault="00E32E09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Forma constructiva: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B3 con patas.</w:t>
      </w:r>
    </w:p>
    <w:p w:rsidR="00B433BF" w:rsidRPr="00B433BF" w:rsidRDefault="00E32E09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Ø Eje: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38mm.</w:t>
      </w:r>
    </w:p>
    <w:p w:rsidR="00B433BF" w:rsidRPr="00B433BF" w:rsidRDefault="00E32E09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Protección: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IP 55.</w:t>
      </w:r>
    </w:p>
    <w:p w:rsidR="00B433BF" w:rsidRPr="00B433BF" w:rsidRDefault="00E32E09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Carcaza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IEC 132 M</w:t>
      </w:r>
    </w:p>
    <w:p w:rsidR="00B433BF" w:rsidRPr="00B433BF" w:rsidRDefault="00B433BF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Reductor:</w:t>
      </w:r>
      <w:r w:rsidRPr="00B433BF">
        <w:rPr>
          <w:rFonts w:ascii="Times New Roman" w:hAnsi="Times New Roman" w:cs="Times New Roman"/>
          <w:sz w:val="32"/>
          <w:szCs w:val="24"/>
        </w:rPr>
        <w:t xml:space="preserve"> STM RI 150 S Relación: 1:28</w:t>
      </w:r>
    </w:p>
    <w:p w:rsidR="00B433BF" w:rsidRPr="00B433BF" w:rsidRDefault="00E32E09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Ø eje hueco: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65 mm.</w:t>
      </w:r>
    </w:p>
    <w:p w:rsidR="00B433BF" w:rsidRPr="00B433BF" w:rsidRDefault="00E32E09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="00B433BF" w:rsidRPr="00E32E09">
        <w:rPr>
          <w:rFonts w:ascii="Times New Roman" w:hAnsi="Times New Roman" w:cs="Times New Roman"/>
          <w:sz w:val="32"/>
          <w:szCs w:val="24"/>
        </w:rPr>
        <w:t>Ø eje salida:</w:t>
      </w:r>
      <w:r w:rsidR="00B433BF" w:rsidRPr="00B433BF">
        <w:rPr>
          <w:rFonts w:ascii="Times New Roman" w:hAnsi="Times New Roman" w:cs="Times New Roman"/>
          <w:sz w:val="32"/>
          <w:szCs w:val="24"/>
        </w:rPr>
        <w:t xml:space="preserve"> 42 mm.</w:t>
      </w:r>
    </w:p>
    <w:p w:rsidR="00B433BF" w:rsidRPr="00B433BF" w:rsidRDefault="00B433BF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Poleas:</w:t>
      </w:r>
      <w:r w:rsidRPr="00B433BF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433BF">
        <w:rPr>
          <w:rFonts w:ascii="Times New Roman" w:hAnsi="Times New Roman" w:cs="Times New Roman"/>
          <w:sz w:val="32"/>
          <w:szCs w:val="24"/>
        </w:rPr>
        <w:t>Motriz</w:t>
      </w:r>
      <w:r w:rsidRPr="00B433BF">
        <w:rPr>
          <w:rFonts w:ascii="Times New Roman" w:hAnsi="Times New Roman" w:cs="Times New Roman"/>
          <w:b/>
          <w:sz w:val="32"/>
          <w:szCs w:val="24"/>
        </w:rPr>
        <w:t>:</w:t>
      </w:r>
      <w:r w:rsidRPr="00B433BF">
        <w:rPr>
          <w:rFonts w:ascii="Times New Roman" w:hAnsi="Times New Roman" w:cs="Times New Roman"/>
          <w:sz w:val="32"/>
          <w:szCs w:val="24"/>
        </w:rPr>
        <w:t xml:space="preserve"> 3B 120</w:t>
      </w:r>
    </w:p>
    <w:p w:rsidR="00B433BF" w:rsidRPr="00B433BF" w:rsidRDefault="00B433BF" w:rsidP="00B433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B433BF">
        <w:rPr>
          <w:rFonts w:ascii="Times New Roman" w:hAnsi="Times New Roman" w:cs="Times New Roman"/>
          <w:sz w:val="32"/>
          <w:szCs w:val="24"/>
        </w:rPr>
        <w:t>Reductora: 3B 140</w:t>
      </w:r>
    </w:p>
    <w:p w:rsidR="00B433BF" w:rsidRDefault="00B433BF" w:rsidP="00B433BF">
      <w:pPr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Correas:</w:t>
      </w:r>
      <w:r w:rsidRPr="00B433BF">
        <w:rPr>
          <w:rFonts w:ascii="Times New Roman" w:hAnsi="Times New Roman" w:cs="Times New Roman"/>
          <w:sz w:val="32"/>
          <w:szCs w:val="24"/>
        </w:rPr>
        <w:t xml:space="preserve"> B59 – Longitud: 1544mm. – 3 Unidades.</w:t>
      </w:r>
    </w:p>
    <w:p w:rsidR="00E32E09" w:rsidRPr="00E32E09" w:rsidRDefault="00E32E09" w:rsidP="00E32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RODAMIENTOS:</w:t>
      </w:r>
    </w:p>
    <w:p w:rsidR="00E32E09" w:rsidRPr="00E32E09" w:rsidRDefault="00E32E09" w:rsidP="00524D0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Rolo Motriz:</w:t>
      </w:r>
      <w:r w:rsidRPr="00E32E09">
        <w:rPr>
          <w:rFonts w:ascii="Times New Roman" w:hAnsi="Times New Roman" w:cs="Times New Roman"/>
          <w:sz w:val="32"/>
          <w:szCs w:val="24"/>
        </w:rPr>
        <w:t xml:space="preserve"> Soporte PM55 + rodamiento UC211. 2 unidades.</w:t>
      </w:r>
    </w:p>
    <w:p w:rsidR="00E32E09" w:rsidRPr="00E32E09" w:rsidRDefault="00E32E09" w:rsidP="00E32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Rolo Tensor:</w:t>
      </w:r>
      <w:r w:rsidRPr="00E32E09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E32E09" w:rsidRDefault="00E32E09" w:rsidP="00E32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Rodillos de envío de banda:</w:t>
      </w:r>
      <w:r w:rsidRPr="00E32E09">
        <w:rPr>
          <w:rFonts w:ascii="Times New Roman" w:hAnsi="Times New Roman" w:cs="Times New Roman"/>
          <w:sz w:val="32"/>
          <w:szCs w:val="24"/>
        </w:rPr>
        <w:t xml:space="preserve"> Rodamiento 6304 2RS. 2 unidades por rodillo.</w:t>
      </w:r>
    </w:p>
    <w:p w:rsidR="00E32E09" w:rsidRPr="00E32E09" w:rsidRDefault="00E32E09" w:rsidP="00E32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E32E09" w:rsidRPr="00E32E09" w:rsidRDefault="00E32E09" w:rsidP="00E32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BANDA TRANSPORTADORA:</w:t>
      </w:r>
    </w:p>
    <w:p w:rsidR="00E32E09" w:rsidRPr="00E32E09" w:rsidRDefault="00E32E09" w:rsidP="00524D0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Banda:</w:t>
      </w:r>
      <w:r w:rsidRPr="00E32E09">
        <w:rPr>
          <w:rFonts w:ascii="Times New Roman" w:hAnsi="Times New Roman" w:cs="Times New Roman"/>
          <w:sz w:val="32"/>
          <w:szCs w:val="24"/>
        </w:rPr>
        <w:t xml:space="preserve"> T400 – Ancho 1000 mm.</w:t>
      </w:r>
    </w:p>
    <w:p w:rsidR="00E32E09" w:rsidRDefault="00E32E09" w:rsidP="00E32E09">
      <w:pPr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Grampas de unión:</w:t>
      </w:r>
      <w:r w:rsidRPr="00E32E09">
        <w:rPr>
          <w:rFonts w:ascii="Times New Roman" w:hAnsi="Times New Roman" w:cs="Times New Roman"/>
          <w:sz w:val="32"/>
          <w:szCs w:val="24"/>
        </w:rPr>
        <w:t xml:space="preserve"> Broches atornillados.</w:t>
      </w:r>
    </w:p>
    <w:p w:rsidR="00E32E09" w:rsidRDefault="00E32E09" w:rsidP="00E32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E32E09" w:rsidRDefault="00E32E09" w:rsidP="00E32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524D06" w:rsidRDefault="00524D06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4"/>
        </w:rPr>
      </w:pPr>
    </w:p>
    <w:p w:rsidR="003B0D14" w:rsidRDefault="003B0D14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3B0D14" w:rsidRDefault="003B0D14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3B0D14" w:rsidRDefault="003B0D14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E32E09" w:rsidRPr="00080C47" w:rsidRDefault="00E32E09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080C47">
        <w:rPr>
          <w:rFonts w:ascii="Times New Roman" w:hAnsi="Times New Roman" w:cs="Times New Roman"/>
          <w:b/>
          <w:bCs/>
          <w:sz w:val="36"/>
          <w:szCs w:val="24"/>
          <w:u w:val="single"/>
        </w:rPr>
        <w:lastRenderedPageBreak/>
        <w:t>CINTA DE PRECLASIFICACIÓN CP06120.</w:t>
      </w:r>
    </w:p>
    <w:p w:rsidR="00E32E09" w:rsidRPr="00E32E09" w:rsidRDefault="00E32E09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32E09" w:rsidRPr="00E32E09" w:rsidRDefault="00E32E09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TRANSMISION:</w:t>
      </w:r>
    </w:p>
    <w:p w:rsidR="00E32E09" w:rsidRPr="00E32E09" w:rsidRDefault="00E32E09" w:rsidP="00524D06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Motor:</w:t>
      </w:r>
      <w:r w:rsidRPr="00E32E09">
        <w:rPr>
          <w:rFonts w:ascii="Times New Roman" w:hAnsi="Times New Roman" w:cs="Times New Roman"/>
          <w:sz w:val="32"/>
          <w:szCs w:val="24"/>
        </w:rPr>
        <w:t xml:space="preserve"> 3 CV x 1000 rpm.</w:t>
      </w:r>
    </w:p>
    <w:p w:rsidR="00E32E09" w:rsidRPr="00E32E09" w:rsidRDefault="00E32E09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E32E09">
        <w:rPr>
          <w:rFonts w:ascii="Times New Roman" w:hAnsi="Times New Roman" w:cs="Times New Roman"/>
          <w:sz w:val="32"/>
          <w:szCs w:val="24"/>
        </w:rPr>
        <w:t>Forma constructiva: B5 con brida.</w:t>
      </w:r>
    </w:p>
    <w:p w:rsidR="00E32E09" w:rsidRPr="00E32E09" w:rsidRDefault="00E32E09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E32E09">
        <w:rPr>
          <w:rFonts w:ascii="Times New Roman" w:hAnsi="Times New Roman" w:cs="Times New Roman"/>
          <w:sz w:val="32"/>
          <w:szCs w:val="24"/>
        </w:rPr>
        <w:t>Ø Eje: 28mm.</w:t>
      </w:r>
    </w:p>
    <w:p w:rsidR="00E32E09" w:rsidRPr="00E32E09" w:rsidRDefault="00E32E09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E32E09">
        <w:rPr>
          <w:rFonts w:ascii="Times New Roman" w:hAnsi="Times New Roman" w:cs="Times New Roman"/>
          <w:sz w:val="32"/>
          <w:szCs w:val="24"/>
        </w:rPr>
        <w:t>Carcaza: IEC 112 M.</w:t>
      </w:r>
    </w:p>
    <w:p w:rsidR="00E32E09" w:rsidRPr="00E32E09" w:rsidRDefault="00E32E09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E32E09">
        <w:rPr>
          <w:rFonts w:ascii="Times New Roman" w:hAnsi="Times New Roman" w:cs="Times New Roman"/>
          <w:sz w:val="32"/>
          <w:szCs w:val="24"/>
        </w:rPr>
        <w:t>Protección: IP 55.</w:t>
      </w:r>
    </w:p>
    <w:p w:rsidR="00E32E09" w:rsidRPr="00E32E09" w:rsidRDefault="00E32E09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Reductor: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32E09">
        <w:rPr>
          <w:rFonts w:ascii="Times New Roman" w:hAnsi="Times New Roman" w:cs="Times New Roman"/>
          <w:sz w:val="32"/>
          <w:szCs w:val="24"/>
        </w:rPr>
        <w:t>STM RI 130 P M2 SX Relación: 1:40</w:t>
      </w:r>
    </w:p>
    <w:p w:rsidR="00E32E09" w:rsidRPr="00E32E09" w:rsidRDefault="00E32E09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E32E09">
        <w:rPr>
          <w:rFonts w:ascii="Times New Roman" w:hAnsi="Times New Roman" w:cs="Times New Roman"/>
          <w:sz w:val="32"/>
          <w:szCs w:val="24"/>
        </w:rPr>
        <w:t>Ø eje hueco:</w:t>
      </w:r>
      <w:r>
        <w:rPr>
          <w:rFonts w:ascii="Times New Roman" w:hAnsi="Times New Roman" w:cs="Times New Roman"/>
          <w:sz w:val="32"/>
          <w:szCs w:val="24"/>
        </w:rPr>
        <w:t xml:space="preserve"> 48 mm.</w:t>
      </w:r>
    </w:p>
    <w:p w:rsidR="00E32E09" w:rsidRDefault="00E32E09" w:rsidP="00E32E09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E32E09">
        <w:rPr>
          <w:rFonts w:ascii="Times New Roman" w:hAnsi="Times New Roman" w:cs="Times New Roman"/>
          <w:sz w:val="32"/>
          <w:szCs w:val="24"/>
        </w:rPr>
        <w:t>Ø eje salida: 38 mm.</w:t>
      </w:r>
    </w:p>
    <w:p w:rsidR="00E32E09" w:rsidRPr="00E32E09" w:rsidRDefault="00E32E09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RODAMIENTOS.</w:t>
      </w:r>
    </w:p>
    <w:p w:rsidR="00E32E09" w:rsidRPr="00E32E09" w:rsidRDefault="00E32E09" w:rsidP="00524D06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Rolo Motriz:</w:t>
      </w:r>
      <w:r w:rsidRPr="00E32E09">
        <w:rPr>
          <w:rFonts w:ascii="Times New Roman" w:hAnsi="Times New Roman" w:cs="Times New Roman"/>
          <w:sz w:val="32"/>
          <w:szCs w:val="24"/>
        </w:rPr>
        <w:t xml:space="preserve"> Soporte PM55 + rodamiento UC211. 2 unidades.</w:t>
      </w:r>
    </w:p>
    <w:p w:rsidR="00E32E09" w:rsidRPr="00E32E09" w:rsidRDefault="00E32E09" w:rsidP="00E32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Rolo Tensor:</w:t>
      </w:r>
      <w:r w:rsidRPr="00E32E09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E32E09" w:rsidRPr="00E32E09" w:rsidRDefault="00E32E09" w:rsidP="00E32E09">
      <w:pPr>
        <w:rPr>
          <w:rFonts w:ascii="Times New Roman" w:hAnsi="Times New Roman" w:cs="Times New Roman"/>
          <w:sz w:val="40"/>
          <w:szCs w:val="24"/>
        </w:rPr>
      </w:pPr>
      <w:r w:rsidRPr="00E32E09">
        <w:rPr>
          <w:rFonts w:ascii="Times New Roman" w:hAnsi="Times New Roman" w:cs="Times New Roman"/>
          <w:b/>
          <w:sz w:val="32"/>
          <w:szCs w:val="24"/>
        </w:rPr>
        <w:t>Rodillos de retorno de banda:</w:t>
      </w:r>
      <w:r w:rsidRPr="00E32E09">
        <w:rPr>
          <w:rFonts w:ascii="Times New Roman" w:hAnsi="Times New Roman" w:cs="Times New Roman"/>
          <w:sz w:val="32"/>
          <w:szCs w:val="24"/>
        </w:rPr>
        <w:t xml:space="preserve"> Rodamiento 6205 2RS. 2 unidades por rodillos.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BANDA TRANSPORTADORA:</w:t>
      </w:r>
    </w:p>
    <w:p w:rsidR="00080C47" w:rsidRPr="00080C47" w:rsidRDefault="00080C47" w:rsidP="00524D06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Banda:</w:t>
      </w:r>
      <w:r w:rsidRPr="00080C47">
        <w:rPr>
          <w:rFonts w:ascii="Times New Roman" w:hAnsi="Times New Roman" w:cs="Times New Roman"/>
          <w:sz w:val="32"/>
          <w:szCs w:val="24"/>
        </w:rPr>
        <w:t xml:space="preserve"> T170 – Ancho 1200 mm.</w:t>
      </w:r>
    </w:p>
    <w:p w:rsidR="00E32E09" w:rsidRDefault="00080C47" w:rsidP="00080C47">
      <w:pPr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Grampas de unión:</w:t>
      </w:r>
      <w:r w:rsidRPr="00080C47">
        <w:rPr>
          <w:rFonts w:ascii="Times New Roman" w:hAnsi="Times New Roman" w:cs="Times New Roman"/>
          <w:sz w:val="32"/>
          <w:szCs w:val="24"/>
        </w:rPr>
        <w:t xml:space="preserve"> Broches atornillados.</w:t>
      </w:r>
    </w:p>
    <w:p w:rsidR="00080C47" w:rsidRDefault="00080C47" w:rsidP="00080C47">
      <w:pPr>
        <w:rPr>
          <w:rFonts w:ascii="Times New Roman" w:hAnsi="Times New Roman" w:cs="Times New Roman"/>
          <w:sz w:val="32"/>
          <w:szCs w:val="24"/>
        </w:rPr>
      </w:pPr>
    </w:p>
    <w:p w:rsidR="00080C47" w:rsidRDefault="00080C47" w:rsidP="00080C47">
      <w:pPr>
        <w:rPr>
          <w:rFonts w:ascii="Times New Roman" w:hAnsi="Times New Roman" w:cs="Times New Roman"/>
          <w:sz w:val="32"/>
          <w:szCs w:val="24"/>
        </w:rPr>
      </w:pPr>
    </w:p>
    <w:p w:rsidR="00080C47" w:rsidRDefault="00080C47" w:rsidP="00080C47">
      <w:pPr>
        <w:rPr>
          <w:rFonts w:ascii="Times New Roman" w:hAnsi="Times New Roman" w:cs="Times New Roman"/>
          <w:sz w:val="32"/>
          <w:szCs w:val="24"/>
        </w:rPr>
      </w:pPr>
    </w:p>
    <w:p w:rsidR="00080C47" w:rsidRDefault="00080C47" w:rsidP="00080C47">
      <w:pPr>
        <w:rPr>
          <w:rFonts w:ascii="Times New Roman" w:hAnsi="Times New Roman" w:cs="Times New Roman"/>
          <w:sz w:val="32"/>
          <w:szCs w:val="24"/>
        </w:rPr>
      </w:pPr>
    </w:p>
    <w:p w:rsidR="00080C47" w:rsidRDefault="00080C47" w:rsidP="00080C47">
      <w:pPr>
        <w:rPr>
          <w:rFonts w:ascii="Times New Roman" w:hAnsi="Times New Roman" w:cs="Times New Roman"/>
          <w:sz w:val="32"/>
          <w:szCs w:val="24"/>
        </w:rPr>
      </w:pPr>
    </w:p>
    <w:p w:rsidR="003B0D14" w:rsidRDefault="003B0D14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</w:rPr>
      </w:pPr>
      <w:r w:rsidRPr="00080C47">
        <w:rPr>
          <w:rFonts w:ascii="Times New Roman" w:hAnsi="Times New Roman" w:cs="Times New Roman"/>
          <w:b/>
          <w:bCs/>
          <w:sz w:val="36"/>
          <w:szCs w:val="24"/>
        </w:rPr>
        <w:lastRenderedPageBreak/>
        <w:t>TROMMEL PRECLASIFICADOR (ZT 07270):</w:t>
      </w:r>
    </w:p>
    <w:p w:rsidR="00524D06" w:rsidRPr="00080C47" w:rsidRDefault="00524D06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</w:rPr>
      </w:pP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TRANSMISIÓN:</w:t>
      </w:r>
    </w:p>
    <w:p w:rsidR="00080C47" w:rsidRPr="00080C47" w:rsidRDefault="00080C47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Motor:</w:t>
      </w:r>
      <w:r w:rsidRPr="00080C47">
        <w:rPr>
          <w:rFonts w:ascii="Times New Roman" w:hAnsi="Times New Roman" w:cs="Times New Roman"/>
          <w:sz w:val="32"/>
          <w:szCs w:val="24"/>
        </w:rPr>
        <w:t xml:space="preserve"> 20 CV - 1500 rpm. (2 unidades).</w:t>
      </w:r>
    </w:p>
    <w:p w:rsidR="00080C47" w:rsidRPr="00080C47" w:rsidRDefault="00080C47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080C47">
        <w:rPr>
          <w:rFonts w:ascii="Times New Roman" w:hAnsi="Times New Roman" w:cs="Times New Roman"/>
          <w:sz w:val="32"/>
          <w:szCs w:val="24"/>
        </w:rPr>
        <w:t>Forma constructiva: B5 con brida.</w:t>
      </w:r>
    </w:p>
    <w:p w:rsidR="00080C47" w:rsidRPr="00080C47" w:rsidRDefault="00080C47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080C47">
        <w:rPr>
          <w:rFonts w:ascii="Times New Roman" w:hAnsi="Times New Roman" w:cs="Times New Roman"/>
          <w:sz w:val="32"/>
          <w:szCs w:val="24"/>
        </w:rPr>
        <w:t>Ø Eje: 42mm.</w:t>
      </w:r>
    </w:p>
    <w:p w:rsidR="00080C47" w:rsidRPr="00080C47" w:rsidRDefault="00080C47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080C47">
        <w:rPr>
          <w:rFonts w:ascii="Times New Roman" w:hAnsi="Times New Roman" w:cs="Times New Roman"/>
          <w:sz w:val="32"/>
          <w:szCs w:val="24"/>
        </w:rPr>
        <w:t>Carcaza: IEC 160 L.</w:t>
      </w:r>
    </w:p>
    <w:p w:rsidR="00AE5D8A" w:rsidRDefault="00080C47" w:rsidP="00AE5D8A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080C47">
        <w:rPr>
          <w:rFonts w:ascii="Times New Roman" w:hAnsi="Times New Roman" w:cs="Times New Roman"/>
          <w:sz w:val="32"/>
          <w:szCs w:val="24"/>
        </w:rPr>
        <w:t>Protección: IP 55.</w:t>
      </w:r>
    </w:p>
    <w:p w:rsidR="00080C47" w:rsidRPr="00080C47" w:rsidRDefault="00080C47" w:rsidP="00AE5D8A">
      <w:pPr>
        <w:spacing w:after="0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Reductor:</w:t>
      </w:r>
      <w:r w:rsidRPr="00080C47">
        <w:rPr>
          <w:rFonts w:ascii="Times New Roman" w:hAnsi="Times New Roman" w:cs="Times New Roman"/>
          <w:sz w:val="32"/>
          <w:szCs w:val="24"/>
        </w:rPr>
        <w:t xml:space="preserve"> ERHSA – Modelo 2TH29 – Relación 1:20</w:t>
      </w:r>
    </w:p>
    <w:p w:rsidR="00080C47" w:rsidRPr="00080C47" w:rsidRDefault="00080C47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080C47">
        <w:rPr>
          <w:rFonts w:ascii="Times New Roman" w:hAnsi="Times New Roman" w:cs="Times New Roman"/>
          <w:sz w:val="32"/>
          <w:szCs w:val="24"/>
        </w:rPr>
        <w:t>Ø eje hueco: 64 mm. Ejecución A (giro anti horario).</w:t>
      </w:r>
    </w:p>
    <w:p w:rsidR="00080C47" w:rsidRPr="00080C47" w:rsidRDefault="00080C47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080C47">
        <w:rPr>
          <w:rFonts w:ascii="Times New Roman" w:hAnsi="Times New Roman" w:cs="Times New Roman"/>
          <w:sz w:val="32"/>
          <w:szCs w:val="24"/>
        </w:rPr>
        <w:t>ERSHA – Modelo 2TH29 – Relación 1:20</w:t>
      </w:r>
    </w:p>
    <w:p w:rsidR="00080C47" w:rsidRDefault="00080C47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080C47">
        <w:rPr>
          <w:rFonts w:ascii="Times New Roman" w:hAnsi="Times New Roman" w:cs="Times New Roman"/>
          <w:sz w:val="32"/>
          <w:szCs w:val="24"/>
        </w:rPr>
        <w:t>Ø eje hueco: 64 mm. Ejecución B (giro horario).</w:t>
      </w:r>
    </w:p>
    <w:p w:rsidR="00080C47" w:rsidRPr="00080C47" w:rsidRDefault="00080C47" w:rsidP="00080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080C47" w:rsidRPr="00080C47" w:rsidRDefault="00080C47" w:rsidP="00080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RODAMIENTOS:</w:t>
      </w:r>
    </w:p>
    <w:p w:rsidR="00080C47" w:rsidRPr="00080C47" w:rsidRDefault="00080C47" w:rsidP="00AE5D8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Ejes ruedas conducidas:</w:t>
      </w:r>
      <w:r w:rsidRPr="00080C47">
        <w:rPr>
          <w:rFonts w:ascii="Times New Roman" w:hAnsi="Times New Roman" w:cs="Times New Roman"/>
          <w:sz w:val="32"/>
          <w:szCs w:val="24"/>
        </w:rPr>
        <w:t xml:space="preserve"> Soporte SNL 513 + Roda</w:t>
      </w:r>
      <w:r>
        <w:rPr>
          <w:rFonts w:ascii="Times New Roman" w:hAnsi="Times New Roman" w:cs="Times New Roman"/>
          <w:sz w:val="32"/>
          <w:szCs w:val="24"/>
        </w:rPr>
        <w:t xml:space="preserve">miento 22213 EK. 2 unidades por </w:t>
      </w:r>
      <w:r w:rsidRPr="00080C47">
        <w:rPr>
          <w:rFonts w:ascii="Times New Roman" w:hAnsi="Times New Roman" w:cs="Times New Roman"/>
          <w:sz w:val="32"/>
          <w:szCs w:val="24"/>
        </w:rPr>
        <w:t>eje.</w:t>
      </w:r>
    </w:p>
    <w:p w:rsidR="00080C47" w:rsidRPr="00080C47" w:rsidRDefault="00080C47" w:rsidP="00080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Ejes ruedas motrices:</w:t>
      </w:r>
      <w:r w:rsidRPr="00080C47">
        <w:rPr>
          <w:rFonts w:ascii="Times New Roman" w:hAnsi="Times New Roman" w:cs="Times New Roman"/>
          <w:sz w:val="32"/>
          <w:szCs w:val="24"/>
        </w:rPr>
        <w:t xml:space="preserve"> Soporte SNL 515 + Roda</w:t>
      </w:r>
      <w:r>
        <w:rPr>
          <w:rFonts w:ascii="Times New Roman" w:hAnsi="Times New Roman" w:cs="Times New Roman"/>
          <w:sz w:val="32"/>
          <w:szCs w:val="24"/>
        </w:rPr>
        <w:t xml:space="preserve">miento 22215 EK. 2 unidades por </w:t>
      </w:r>
      <w:r w:rsidRPr="00080C47">
        <w:rPr>
          <w:rFonts w:ascii="Times New Roman" w:hAnsi="Times New Roman" w:cs="Times New Roman"/>
          <w:sz w:val="32"/>
          <w:szCs w:val="24"/>
        </w:rPr>
        <w:t>eje.</w:t>
      </w:r>
    </w:p>
    <w:p w:rsidR="00080C47" w:rsidRDefault="00080C47" w:rsidP="00080C47">
      <w:pPr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Eje rueda axial:</w:t>
      </w:r>
      <w:r w:rsidRPr="00080C47">
        <w:rPr>
          <w:rFonts w:ascii="Times New Roman" w:hAnsi="Times New Roman" w:cs="Times New Roman"/>
          <w:sz w:val="32"/>
          <w:szCs w:val="24"/>
        </w:rPr>
        <w:t xml:space="preserve"> Soporte SNL 509 + Rodamiento 22209 EK. 2 unidades.</w:t>
      </w: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3B0D14" w:rsidRDefault="003B0D14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080C47">
        <w:rPr>
          <w:rFonts w:ascii="Times New Roman" w:hAnsi="Times New Roman" w:cs="Times New Roman"/>
          <w:b/>
          <w:bCs/>
          <w:sz w:val="36"/>
          <w:szCs w:val="24"/>
          <w:u w:val="single"/>
        </w:rPr>
        <w:lastRenderedPageBreak/>
        <w:t>CINTA COLECTORA DE FINOS CB07060.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TRANSMISION:</w:t>
      </w:r>
    </w:p>
    <w:p w:rsidR="00080C47" w:rsidRPr="00080C47" w:rsidRDefault="00080C47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Motor:</w:t>
      </w:r>
      <w:r w:rsidRPr="00080C47">
        <w:rPr>
          <w:rFonts w:ascii="Times New Roman" w:hAnsi="Times New Roman" w:cs="Times New Roman"/>
          <w:sz w:val="32"/>
          <w:szCs w:val="24"/>
        </w:rPr>
        <w:t xml:space="preserve"> 2 CV x 1000 rpm.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080C47">
        <w:rPr>
          <w:rFonts w:ascii="Times New Roman" w:hAnsi="Times New Roman" w:cs="Times New Roman"/>
          <w:sz w:val="32"/>
          <w:szCs w:val="24"/>
        </w:rPr>
        <w:t>Forma constructiva: B5 con brida.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080C47">
        <w:rPr>
          <w:rFonts w:ascii="Times New Roman" w:hAnsi="Times New Roman" w:cs="Times New Roman"/>
          <w:sz w:val="32"/>
          <w:szCs w:val="24"/>
        </w:rPr>
        <w:t>Ø Eje: 28mm.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080C47">
        <w:rPr>
          <w:rFonts w:ascii="Times New Roman" w:hAnsi="Times New Roman" w:cs="Times New Roman"/>
          <w:sz w:val="32"/>
          <w:szCs w:val="24"/>
        </w:rPr>
        <w:t>Protección: IP 55.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080C47">
        <w:rPr>
          <w:rFonts w:ascii="Times New Roman" w:hAnsi="Times New Roman" w:cs="Times New Roman"/>
          <w:sz w:val="32"/>
          <w:szCs w:val="24"/>
        </w:rPr>
        <w:t>Carcaza IEC 100 L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Reductor:</w:t>
      </w:r>
      <w:r w:rsidRPr="00080C47">
        <w:rPr>
          <w:rFonts w:ascii="Times New Roman" w:hAnsi="Times New Roman" w:cs="Times New Roman"/>
          <w:sz w:val="32"/>
          <w:szCs w:val="24"/>
        </w:rPr>
        <w:t xml:space="preserve"> STM RI 85 P Relación: 1:20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080C47">
        <w:rPr>
          <w:rFonts w:ascii="Times New Roman" w:hAnsi="Times New Roman" w:cs="Times New Roman"/>
          <w:sz w:val="32"/>
          <w:szCs w:val="24"/>
        </w:rPr>
        <w:t>Ø eje hueco: 32 mm.</w:t>
      </w:r>
    </w:p>
    <w:p w:rsid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080C47">
        <w:rPr>
          <w:rFonts w:ascii="Times New Roman" w:hAnsi="Times New Roman" w:cs="Times New Roman"/>
          <w:sz w:val="32"/>
          <w:szCs w:val="24"/>
        </w:rPr>
        <w:t>Ø eje salida: 24 mm.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RODAMIENTOS:</w:t>
      </w:r>
    </w:p>
    <w:p w:rsidR="00080C47" w:rsidRPr="00080C47" w:rsidRDefault="00080C47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Rolo Motriz:</w:t>
      </w:r>
      <w:r w:rsidRPr="00080C47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080C47" w:rsidRDefault="00080C47" w:rsidP="00080C47">
      <w:pPr>
        <w:spacing w:after="0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Rolo Tensor:</w:t>
      </w:r>
      <w:r w:rsidRPr="00080C47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080C47" w:rsidRPr="00080C47" w:rsidRDefault="00080C47" w:rsidP="00080C47">
      <w:pPr>
        <w:spacing w:after="0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Rodillos de envío de banda:</w:t>
      </w:r>
      <w:r w:rsidRPr="00080C47">
        <w:rPr>
          <w:rFonts w:ascii="Times New Roman" w:hAnsi="Times New Roman" w:cs="Times New Roman"/>
          <w:sz w:val="32"/>
          <w:szCs w:val="24"/>
        </w:rPr>
        <w:t xml:space="preserve"> Rodamiento 6304 2RS. 2 unidades por rodillo.</w:t>
      </w:r>
    </w:p>
    <w:p w:rsidR="00080C47" w:rsidRDefault="00080C47" w:rsidP="00080C47">
      <w:pPr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Rodillos de retorno de banda:</w:t>
      </w:r>
      <w:r w:rsidRPr="00080C47">
        <w:rPr>
          <w:rFonts w:ascii="Times New Roman" w:hAnsi="Times New Roman" w:cs="Times New Roman"/>
          <w:sz w:val="32"/>
          <w:szCs w:val="24"/>
        </w:rPr>
        <w:t xml:space="preserve"> Rodamiento 6205 2RS. 2 unidades por rodillos.</w:t>
      </w:r>
    </w:p>
    <w:p w:rsidR="00080C47" w:rsidRPr="00080C47" w:rsidRDefault="00080C47" w:rsidP="00080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BANDA TRANSPORTADORA:</w:t>
      </w:r>
    </w:p>
    <w:p w:rsidR="00080C47" w:rsidRPr="00080C47" w:rsidRDefault="00080C47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Banda:</w:t>
      </w:r>
      <w:r w:rsidRPr="00080C47">
        <w:rPr>
          <w:rFonts w:ascii="Times New Roman" w:hAnsi="Times New Roman" w:cs="Times New Roman"/>
          <w:sz w:val="32"/>
          <w:szCs w:val="24"/>
        </w:rPr>
        <w:t xml:space="preserve"> T250 – Ancho 600 mm.</w:t>
      </w:r>
    </w:p>
    <w:p w:rsidR="00080C47" w:rsidRDefault="00080C47" w:rsidP="00080C47">
      <w:pPr>
        <w:rPr>
          <w:rFonts w:ascii="Times New Roman" w:hAnsi="Times New Roman" w:cs="Times New Roman"/>
          <w:sz w:val="32"/>
          <w:szCs w:val="24"/>
        </w:rPr>
      </w:pPr>
      <w:r w:rsidRPr="00080C47">
        <w:rPr>
          <w:rFonts w:ascii="Times New Roman" w:hAnsi="Times New Roman" w:cs="Times New Roman"/>
          <w:b/>
          <w:sz w:val="32"/>
          <w:szCs w:val="24"/>
        </w:rPr>
        <w:t>Grampas de unión:</w:t>
      </w:r>
      <w:r w:rsidRPr="00080C47">
        <w:rPr>
          <w:rFonts w:ascii="Times New Roman" w:hAnsi="Times New Roman" w:cs="Times New Roman"/>
          <w:sz w:val="32"/>
          <w:szCs w:val="24"/>
        </w:rPr>
        <w:t xml:space="preserve"> Broches atornillados.</w:t>
      </w:r>
    </w:p>
    <w:p w:rsidR="00524D06" w:rsidRDefault="00524D06" w:rsidP="00080C47">
      <w:pPr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3B0D14" w:rsidRDefault="003B0D14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3B0D14" w:rsidRDefault="003B0D14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524D06">
        <w:rPr>
          <w:rFonts w:ascii="Times New Roman" w:hAnsi="Times New Roman" w:cs="Times New Roman"/>
          <w:b/>
          <w:bCs/>
          <w:sz w:val="36"/>
          <w:szCs w:val="24"/>
          <w:u w:val="single"/>
        </w:rPr>
        <w:lastRenderedPageBreak/>
        <w:t>CINTA DERIVACIÓN DE FINOS CB11060.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TRANSMISION:</w:t>
      </w:r>
    </w:p>
    <w:p w:rsidR="00524D06" w:rsidRPr="00524D06" w:rsidRDefault="00524D06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Motor:</w:t>
      </w:r>
      <w:r w:rsidRPr="00524D06">
        <w:rPr>
          <w:rFonts w:ascii="Times New Roman" w:hAnsi="Times New Roman" w:cs="Times New Roman"/>
          <w:sz w:val="32"/>
          <w:szCs w:val="24"/>
        </w:rPr>
        <w:t xml:space="preserve"> 3 CV x 1000 rpm.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524D06">
        <w:rPr>
          <w:rFonts w:ascii="Times New Roman" w:hAnsi="Times New Roman" w:cs="Times New Roman"/>
          <w:sz w:val="32"/>
          <w:szCs w:val="24"/>
        </w:rPr>
        <w:t>Forma constructiva: B5 con brida.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524D06">
        <w:rPr>
          <w:rFonts w:ascii="Times New Roman" w:hAnsi="Times New Roman" w:cs="Times New Roman"/>
          <w:sz w:val="32"/>
          <w:szCs w:val="24"/>
        </w:rPr>
        <w:t>Ø Eje: 28mm.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524D06">
        <w:rPr>
          <w:rFonts w:ascii="Times New Roman" w:hAnsi="Times New Roman" w:cs="Times New Roman"/>
          <w:sz w:val="32"/>
          <w:szCs w:val="24"/>
        </w:rPr>
        <w:t>Protección: IP 55.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524D06">
        <w:rPr>
          <w:rFonts w:ascii="Times New Roman" w:hAnsi="Times New Roman" w:cs="Times New Roman"/>
          <w:sz w:val="32"/>
          <w:szCs w:val="24"/>
        </w:rPr>
        <w:t>Carcaza IEC 112 M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Reductor:</w:t>
      </w:r>
      <w:r w:rsidRPr="00524D06">
        <w:rPr>
          <w:rFonts w:ascii="Times New Roman" w:hAnsi="Times New Roman" w:cs="Times New Roman"/>
          <w:sz w:val="32"/>
          <w:szCs w:val="24"/>
        </w:rPr>
        <w:t xml:space="preserve"> STM RMI 110 P Relación: 1:15</w:t>
      </w:r>
    </w:p>
    <w:p w:rsid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524D06">
        <w:rPr>
          <w:rFonts w:ascii="Times New Roman" w:hAnsi="Times New Roman" w:cs="Times New Roman"/>
          <w:sz w:val="32"/>
          <w:szCs w:val="24"/>
        </w:rPr>
        <w:t>Ø eje hueco: 42 mm.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RODAMIENTOS:</w:t>
      </w:r>
    </w:p>
    <w:p w:rsidR="00524D06" w:rsidRPr="00524D06" w:rsidRDefault="00524D06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Rolo Motriz:</w:t>
      </w:r>
      <w:r w:rsidRPr="00524D06">
        <w:rPr>
          <w:rFonts w:ascii="Times New Roman" w:hAnsi="Times New Roman" w:cs="Times New Roman"/>
          <w:sz w:val="32"/>
          <w:szCs w:val="24"/>
        </w:rPr>
        <w:t xml:space="preserve"> Soporte PM45 + rodamiento UC209. 2 unidades.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Rolo Tensor:</w:t>
      </w:r>
      <w:r w:rsidRPr="00524D06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Rodillos de envío de banda:</w:t>
      </w:r>
      <w:r w:rsidRPr="00524D06">
        <w:rPr>
          <w:rFonts w:ascii="Times New Roman" w:hAnsi="Times New Roman" w:cs="Times New Roman"/>
          <w:sz w:val="32"/>
          <w:szCs w:val="24"/>
        </w:rPr>
        <w:t xml:space="preserve"> Rodamiento 6304 2RS. 2 unidades por rodillo.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BANDA TRANSPORTADORA:</w:t>
      </w:r>
    </w:p>
    <w:p w:rsidR="00524D06" w:rsidRPr="00524D06" w:rsidRDefault="00524D06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Banda:</w:t>
      </w:r>
      <w:r w:rsidRPr="00524D06">
        <w:rPr>
          <w:rFonts w:ascii="Times New Roman" w:hAnsi="Times New Roman" w:cs="Times New Roman"/>
          <w:sz w:val="32"/>
          <w:szCs w:val="24"/>
        </w:rPr>
        <w:t xml:space="preserve"> T250 – Ancho 600 mm.</w:t>
      </w:r>
    </w:p>
    <w:p w:rsidR="00524D06" w:rsidRDefault="00524D06" w:rsidP="00524D06">
      <w:pPr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Grampas de unión:</w:t>
      </w:r>
      <w:r w:rsidRPr="00524D06">
        <w:rPr>
          <w:rFonts w:ascii="Times New Roman" w:hAnsi="Times New Roman" w:cs="Times New Roman"/>
          <w:sz w:val="32"/>
          <w:szCs w:val="24"/>
        </w:rPr>
        <w:t xml:space="preserve"> Broches atornillados.</w:t>
      </w:r>
    </w:p>
    <w:p w:rsidR="00524D06" w:rsidRDefault="00524D06" w:rsidP="00524D06">
      <w:pPr>
        <w:rPr>
          <w:rFonts w:ascii="Times New Roman" w:hAnsi="Times New Roman" w:cs="Times New Roman"/>
          <w:sz w:val="32"/>
          <w:szCs w:val="24"/>
        </w:rPr>
      </w:pPr>
    </w:p>
    <w:p w:rsidR="00524D06" w:rsidRDefault="00524D06" w:rsidP="00524D06">
      <w:pPr>
        <w:rPr>
          <w:rFonts w:ascii="Times New Roman" w:hAnsi="Times New Roman" w:cs="Times New Roman"/>
          <w:sz w:val="32"/>
          <w:szCs w:val="24"/>
        </w:rPr>
      </w:pPr>
    </w:p>
    <w:p w:rsidR="00524D06" w:rsidRDefault="00524D06" w:rsidP="00524D06">
      <w:pPr>
        <w:rPr>
          <w:rFonts w:ascii="Times New Roman" w:hAnsi="Times New Roman" w:cs="Times New Roman"/>
          <w:sz w:val="32"/>
          <w:szCs w:val="24"/>
        </w:rPr>
      </w:pPr>
    </w:p>
    <w:p w:rsidR="00524D06" w:rsidRDefault="00524D06" w:rsidP="00524D06">
      <w:pPr>
        <w:rPr>
          <w:rFonts w:ascii="Times New Roman" w:hAnsi="Times New Roman" w:cs="Times New Roman"/>
          <w:sz w:val="32"/>
          <w:szCs w:val="24"/>
        </w:rPr>
      </w:pPr>
    </w:p>
    <w:p w:rsidR="003B0D14" w:rsidRDefault="003B0D14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3B0D14" w:rsidRDefault="003B0D14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524D06">
        <w:rPr>
          <w:rFonts w:ascii="Times New Roman" w:hAnsi="Times New Roman" w:cs="Times New Roman"/>
          <w:b/>
          <w:bCs/>
          <w:sz w:val="36"/>
          <w:szCs w:val="24"/>
          <w:u w:val="single"/>
        </w:rPr>
        <w:lastRenderedPageBreak/>
        <w:t>CINTA DE DESCARGA DE FINOS CB08060.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TRANSMISION:</w:t>
      </w:r>
    </w:p>
    <w:p w:rsidR="00524D06" w:rsidRPr="00524D06" w:rsidRDefault="00524D06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Motor:</w:t>
      </w:r>
      <w:r w:rsidRPr="00524D06">
        <w:rPr>
          <w:rFonts w:ascii="Times New Roman" w:hAnsi="Times New Roman" w:cs="Times New Roman"/>
          <w:sz w:val="32"/>
          <w:szCs w:val="24"/>
        </w:rPr>
        <w:t xml:space="preserve"> 3 CV x 1000 rpm.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524D06">
        <w:rPr>
          <w:rFonts w:ascii="Times New Roman" w:hAnsi="Times New Roman" w:cs="Times New Roman"/>
          <w:sz w:val="32"/>
          <w:szCs w:val="24"/>
        </w:rPr>
        <w:t>Forma constructiva: B5 con brida.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524D06">
        <w:rPr>
          <w:rFonts w:ascii="Times New Roman" w:hAnsi="Times New Roman" w:cs="Times New Roman"/>
          <w:sz w:val="32"/>
          <w:szCs w:val="24"/>
        </w:rPr>
        <w:t>Ø Eje: 28mm.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524D06">
        <w:rPr>
          <w:rFonts w:ascii="Times New Roman" w:hAnsi="Times New Roman" w:cs="Times New Roman"/>
          <w:sz w:val="32"/>
          <w:szCs w:val="24"/>
        </w:rPr>
        <w:t>Protección: IP 55.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524D06">
        <w:rPr>
          <w:rFonts w:ascii="Times New Roman" w:hAnsi="Times New Roman" w:cs="Times New Roman"/>
          <w:sz w:val="32"/>
          <w:szCs w:val="24"/>
        </w:rPr>
        <w:t>Carcaza IEC 112 M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Reductor:</w:t>
      </w:r>
      <w:r w:rsidRPr="00524D06">
        <w:rPr>
          <w:rFonts w:ascii="Times New Roman" w:hAnsi="Times New Roman" w:cs="Times New Roman"/>
          <w:sz w:val="32"/>
          <w:szCs w:val="24"/>
        </w:rPr>
        <w:t xml:space="preserve"> STM RMI 110 P Relación: 1:15</w:t>
      </w:r>
    </w:p>
    <w:p w:rsid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</w:t>
      </w:r>
      <w:r w:rsidRPr="00524D06">
        <w:rPr>
          <w:rFonts w:ascii="Times New Roman" w:hAnsi="Times New Roman" w:cs="Times New Roman"/>
          <w:sz w:val="32"/>
          <w:szCs w:val="24"/>
        </w:rPr>
        <w:t>Ø eje hueco: 42 mm.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RODAMIENTOS:</w:t>
      </w:r>
    </w:p>
    <w:p w:rsidR="00524D06" w:rsidRPr="00524D06" w:rsidRDefault="00524D06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Rolo Motriz:</w:t>
      </w:r>
      <w:r w:rsidRPr="00524D06">
        <w:rPr>
          <w:rFonts w:ascii="Times New Roman" w:hAnsi="Times New Roman" w:cs="Times New Roman"/>
          <w:sz w:val="32"/>
          <w:szCs w:val="24"/>
        </w:rPr>
        <w:t xml:space="preserve"> Soporte PM45 + rodamiento UC209. 2 unidades.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Rolo Tensor:</w:t>
      </w:r>
      <w:r w:rsidRPr="00524D06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Rodillos de envío de banda:</w:t>
      </w:r>
      <w:r w:rsidRPr="00524D06">
        <w:rPr>
          <w:rFonts w:ascii="Times New Roman" w:hAnsi="Times New Roman" w:cs="Times New Roman"/>
          <w:sz w:val="32"/>
          <w:szCs w:val="24"/>
        </w:rPr>
        <w:t xml:space="preserve"> Rodamiento 6304 2RS. 2 unidades por rodillo.</w:t>
      </w:r>
    </w:p>
    <w:p w:rsid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Rodillos de retorno de banda:</w:t>
      </w:r>
      <w:r w:rsidRPr="00524D06">
        <w:rPr>
          <w:rFonts w:ascii="Times New Roman" w:hAnsi="Times New Roman" w:cs="Times New Roman"/>
          <w:sz w:val="32"/>
          <w:szCs w:val="24"/>
        </w:rPr>
        <w:t xml:space="preserve"> Rodamiento 6205 2RS. 2 unidades por rodillos.</w:t>
      </w: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524D06" w:rsidRPr="00524D06" w:rsidRDefault="00524D06" w:rsidP="00524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BANDA TRANSPORTADORA:</w:t>
      </w:r>
    </w:p>
    <w:p w:rsidR="00524D06" w:rsidRPr="00524D06" w:rsidRDefault="00524D06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Banda:</w:t>
      </w:r>
      <w:r w:rsidRPr="00524D06">
        <w:rPr>
          <w:rFonts w:ascii="Times New Roman" w:hAnsi="Times New Roman" w:cs="Times New Roman"/>
          <w:sz w:val="32"/>
          <w:szCs w:val="24"/>
        </w:rPr>
        <w:t xml:space="preserve"> T170 – Ancho 600 mm.</w:t>
      </w:r>
    </w:p>
    <w:p w:rsidR="00524D06" w:rsidRDefault="00524D06" w:rsidP="00524D06">
      <w:pPr>
        <w:rPr>
          <w:rFonts w:ascii="Times New Roman" w:hAnsi="Times New Roman" w:cs="Times New Roman"/>
          <w:sz w:val="32"/>
          <w:szCs w:val="24"/>
        </w:rPr>
      </w:pPr>
      <w:r w:rsidRPr="00524D06">
        <w:rPr>
          <w:rFonts w:ascii="Times New Roman" w:hAnsi="Times New Roman" w:cs="Times New Roman"/>
          <w:b/>
          <w:sz w:val="32"/>
          <w:szCs w:val="24"/>
        </w:rPr>
        <w:t>Grampas de unión:</w:t>
      </w:r>
      <w:r w:rsidRPr="00524D06">
        <w:rPr>
          <w:rFonts w:ascii="Times New Roman" w:hAnsi="Times New Roman" w:cs="Times New Roman"/>
          <w:sz w:val="32"/>
          <w:szCs w:val="24"/>
        </w:rPr>
        <w:t xml:space="preserve"> Broches atornillados.</w:t>
      </w:r>
    </w:p>
    <w:p w:rsidR="00AE5D8A" w:rsidRDefault="00AE5D8A" w:rsidP="00524D06">
      <w:pPr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524D06">
      <w:pPr>
        <w:rPr>
          <w:rFonts w:ascii="Times New Roman" w:hAnsi="Times New Roman" w:cs="Times New Roman"/>
          <w:sz w:val="32"/>
          <w:szCs w:val="24"/>
        </w:rPr>
      </w:pPr>
    </w:p>
    <w:p w:rsidR="003B0D14" w:rsidRDefault="003B0D14" w:rsidP="00AE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B0D14" w:rsidRDefault="003B0D14" w:rsidP="00AE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AE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AE5D8A">
        <w:rPr>
          <w:rFonts w:ascii="Times New Roman" w:hAnsi="Times New Roman" w:cs="Times New Roman"/>
          <w:b/>
          <w:bCs/>
          <w:sz w:val="36"/>
          <w:szCs w:val="24"/>
          <w:u w:val="single"/>
        </w:rPr>
        <w:lastRenderedPageBreak/>
        <w:t>CINTA DE ELEVACIÓN DE INORGÁNICOS CB07080.</w:t>
      </w:r>
    </w:p>
    <w:p w:rsidR="00AE5D8A" w:rsidRPr="00AE5D8A" w:rsidRDefault="00AE5D8A" w:rsidP="00AE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TRANSMISION:</w:t>
      </w:r>
    </w:p>
    <w:p w:rsidR="00AE5D8A" w:rsidRPr="00AE5D8A" w:rsidRDefault="00AE5D8A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Motor:</w:t>
      </w:r>
      <w:r w:rsidRPr="00AE5D8A">
        <w:rPr>
          <w:rFonts w:ascii="Times New Roman" w:hAnsi="Times New Roman" w:cs="Times New Roman"/>
          <w:sz w:val="32"/>
          <w:szCs w:val="24"/>
        </w:rPr>
        <w:t xml:space="preserve"> 3 CV x 1000 rpm.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AE5D8A">
        <w:rPr>
          <w:rFonts w:ascii="Times New Roman" w:hAnsi="Times New Roman" w:cs="Times New Roman"/>
          <w:sz w:val="32"/>
          <w:szCs w:val="24"/>
        </w:rPr>
        <w:t>Forma constructiva: B5 con brida.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AE5D8A">
        <w:rPr>
          <w:rFonts w:ascii="Times New Roman" w:hAnsi="Times New Roman" w:cs="Times New Roman"/>
          <w:sz w:val="32"/>
          <w:szCs w:val="24"/>
        </w:rPr>
        <w:t>Ø Eje: 28mm.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AE5D8A">
        <w:rPr>
          <w:rFonts w:ascii="Times New Roman" w:hAnsi="Times New Roman" w:cs="Times New Roman"/>
          <w:sz w:val="32"/>
          <w:szCs w:val="24"/>
        </w:rPr>
        <w:t>Protección: IP 55.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AE5D8A">
        <w:rPr>
          <w:rFonts w:ascii="Times New Roman" w:hAnsi="Times New Roman" w:cs="Times New Roman"/>
          <w:sz w:val="32"/>
          <w:szCs w:val="24"/>
        </w:rPr>
        <w:t>Carcaza IEC 112 M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Reductor:</w:t>
      </w:r>
      <w:r w:rsidRPr="00AE5D8A">
        <w:rPr>
          <w:rFonts w:ascii="Times New Roman" w:hAnsi="Times New Roman" w:cs="Times New Roman"/>
          <w:sz w:val="32"/>
          <w:szCs w:val="24"/>
        </w:rPr>
        <w:t xml:space="preserve"> STM RMI 110 P Relación: 1:28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AE5D8A">
        <w:rPr>
          <w:rFonts w:ascii="Times New Roman" w:hAnsi="Times New Roman" w:cs="Times New Roman"/>
          <w:sz w:val="32"/>
          <w:szCs w:val="24"/>
        </w:rPr>
        <w:t>Ø eje hueco: 42 mm.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RODAMIENTOS:</w:t>
      </w:r>
    </w:p>
    <w:p w:rsidR="00AE5D8A" w:rsidRPr="00AE5D8A" w:rsidRDefault="00AE5D8A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Rolo Motriz:</w:t>
      </w:r>
      <w:r w:rsidRPr="00AE5D8A">
        <w:rPr>
          <w:rFonts w:ascii="Times New Roman" w:hAnsi="Times New Roman" w:cs="Times New Roman"/>
          <w:sz w:val="32"/>
          <w:szCs w:val="24"/>
        </w:rPr>
        <w:t xml:space="preserve"> Soporte PM45 + rodamiento UC209. 2 unidades.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Rolo Tensor:</w:t>
      </w:r>
      <w:r w:rsidRPr="00AE5D8A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Rodillos de envío de banda:</w:t>
      </w:r>
      <w:r w:rsidRPr="00AE5D8A">
        <w:rPr>
          <w:rFonts w:ascii="Times New Roman" w:hAnsi="Times New Roman" w:cs="Times New Roman"/>
          <w:sz w:val="32"/>
          <w:szCs w:val="24"/>
        </w:rPr>
        <w:t xml:space="preserve"> Rodamiento 6304 2RS. 2 unidades por rodillo.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BANDA TRANSPORTADORA:</w:t>
      </w:r>
    </w:p>
    <w:p w:rsidR="00AE5D8A" w:rsidRPr="00AE5D8A" w:rsidRDefault="00AE5D8A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Banda:</w:t>
      </w:r>
      <w:r w:rsidRPr="00AE5D8A">
        <w:rPr>
          <w:rFonts w:ascii="Times New Roman" w:hAnsi="Times New Roman" w:cs="Times New Roman"/>
          <w:sz w:val="32"/>
          <w:szCs w:val="24"/>
        </w:rPr>
        <w:t xml:space="preserve"> T170 – Ancho 600 mm.</w:t>
      </w: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Grampas de unión:</w:t>
      </w:r>
      <w:r w:rsidRPr="00AE5D8A">
        <w:rPr>
          <w:rFonts w:ascii="Times New Roman" w:hAnsi="Times New Roman" w:cs="Times New Roman"/>
          <w:sz w:val="32"/>
          <w:szCs w:val="24"/>
        </w:rPr>
        <w:t xml:space="preserve"> Broches atornillados.</w:t>
      </w: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AE5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AE5D8A">
        <w:rPr>
          <w:rFonts w:ascii="Times New Roman" w:hAnsi="Times New Roman" w:cs="Times New Roman"/>
          <w:b/>
          <w:bCs/>
          <w:sz w:val="36"/>
          <w:szCs w:val="24"/>
          <w:u w:val="single"/>
        </w:rPr>
        <w:lastRenderedPageBreak/>
        <w:t>CINTA DE CLASIFICACIÓN INORGÁNICOS CP30100.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TRANSMISION:</w:t>
      </w:r>
    </w:p>
    <w:p w:rsidR="00AE5D8A" w:rsidRPr="00AE5D8A" w:rsidRDefault="00AE5D8A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Motor:</w:t>
      </w:r>
      <w:r w:rsidRPr="00AE5D8A">
        <w:rPr>
          <w:rFonts w:ascii="Times New Roman" w:hAnsi="Times New Roman" w:cs="Times New Roman"/>
          <w:sz w:val="32"/>
          <w:szCs w:val="24"/>
        </w:rPr>
        <w:t xml:space="preserve"> 5,5 CV x 1000 rpm.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AE5D8A">
        <w:rPr>
          <w:rFonts w:ascii="Times New Roman" w:hAnsi="Times New Roman" w:cs="Times New Roman"/>
          <w:sz w:val="32"/>
          <w:szCs w:val="24"/>
        </w:rPr>
        <w:t>Forma constructiva: B3 con patas.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AE5D8A">
        <w:rPr>
          <w:rFonts w:ascii="Times New Roman" w:hAnsi="Times New Roman" w:cs="Times New Roman"/>
          <w:sz w:val="32"/>
          <w:szCs w:val="24"/>
        </w:rPr>
        <w:t>Ø Eje: 38mm.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AE5D8A">
        <w:rPr>
          <w:rFonts w:ascii="Times New Roman" w:hAnsi="Times New Roman" w:cs="Times New Roman"/>
          <w:sz w:val="32"/>
          <w:szCs w:val="24"/>
        </w:rPr>
        <w:t>Protección: IP 55.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AE5D8A">
        <w:rPr>
          <w:rFonts w:ascii="Times New Roman" w:hAnsi="Times New Roman" w:cs="Times New Roman"/>
          <w:sz w:val="32"/>
          <w:szCs w:val="24"/>
        </w:rPr>
        <w:t>Carcaza IEC 132 M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Reductor:</w:t>
      </w:r>
      <w:r w:rsidRPr="00AE5D8A">
        <w:rPr>
          <w:rFonts w:ascii="Times New Roman" w:hAnsi="Times New Roman" w:cs="Times New Roman"/>
          <w:sz w:val="32"/>
          <w:szCs w:val="24"/>
        </w:rPr>
        <w:t xml:space="preserve"> STM RI 150 S Relación: 1:20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</w:t>
      </w:r>
      <w:r w:rsidRPr="00AE5D8A">
        <w:rPr>
          <w:rFonts w:ascii="Times New Roman" w:hAnsi="Times New Roman" w:cs="Times New Roman"/>
          <w:sz w:val="32"/>
          <w:szCs w:val="24"/>
        </w:rPr>
        <w:t>Ø eje hueco: 55 mm.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</w:t>
      </w:r>
      <w:r w:rsidRPr="00AE5D8A">
        <w:rPr>
          <w:rFonts w:ascii="Times New Roman" w:hAnsi="Times New Roman" w:cs="Times New Roman"/>
          <w:sz w:val="32"/>
          <w:szCs w:val="24"/>
        </w:rPr>
        <w:t>Ø eje salida: 42 mm.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Poleas:</w:t>
      </w:r>
      <w:r w:rsidRPr="00AE5D8A">
        <w:rPr>
          <w:rFonts w:ascii="Times New Roman" w:hAnsi="Times New Roman" w:cs="Times New Roman"/>
          <w:sz w:val="32"/>
          <w:szCs w:val="24"/>
        </w:rPr>
        <w:t xml:space="preserve"> Motriz: 3B 110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</w:t>
      </w:r>
      <w:r w:rsidRPr="00AE5D8A">
        <w:rPr>
          <w:rFonts w:ascii="Times New Roman" w:hAnsi="Times New Roman" w:cs="Times New Roman"/>
          <w:sz w:val="32"/>
          <w:szCs w:val="24"/>
        </w:rPr>
        <w:t>Reductora: 3B 220</w:t>
      </w:r>
    </w:p>
    <w:p w:rsid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Correas:</w:t>
      </w:r>
      <w:r w:rsidRPr="00AE5D8A">
        <w:rPr>
          <w:rFonts w:ascii="Times New Roman" w:hAnsi="Times New Roman" w:cs="Times New Roman"/>
          <w:sz w:val="32"/>
          <w:szCs w:val="24"/>
        </w:rPr>
        <w:t xml:space="preserve"> B63 – Longitud: 1646mm. – 3 Unidades.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RODAMIENTOS:</w:t>
      </w:r>
    </w:p>
    <w:p w:rsidR="00AE5D8A" w:rsidRPr="00AE5D8A" w:rsidRDefault="00AE5D8A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Rolo Motriz:</w:t>
      </w:r>
      <w:r w:rsidRPr="00AE5D8A">
        <w:rPr>
          <w:rFonts w:ascii="Times New Roman" w:hAnsi="Times New Roman" w:cs="Times New Roman"/>
          <w:sz w:val="32"/>
          <w:szCs w:val="24"/>
        </w:rPr>
        <w:t xml:space="preserve"> Soporte PM55 + rodamiento UC211. 2 unidades.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Rolo Tensor:</w:t>
      </w:r>
      <w:r w:rsidRPr="00AE5D8A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Rodillos de retorno de banda:</w:t>
      </w:r>
      <w:r w:rsidRPr="00AE5D8A">
        <w:rPr>
          <w:rFonts w:ascii="Times New Roman" w:hAnsi="Times New Roman" w:cs="Times New Roman"/>
          <w:sz w:val="32"/>
          <w:szCs w:val="24"/>
        </w:rPr>
        <w:t xml:space="preserve"> Rodamiento 6205 2RS. 2 unidades por rodillos.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BANDA TRANSPORTADORA:</w:t>
      </w:r>
    </w:p>
    <w:p w:rsidR="00AE5D8A" w:rsidRPr="00AE5D8A" w:rsidRDefault="00AE5D8A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Banda:</w:t>
      </w:r>
      <w:r w:rsidRPr="00AE5D8A">
        <w:rPr>
          <w:rFonts w:ascii="Times New Roman" w:hAnsi="Times New Roman" w:cs="Times New Roman"/>
          <w:sz w:val="32"/>
          <w:szCs w:val="24"/>
        </w:rPr>
        <w:t xml:space="preserve"> T170 – Ancho 1000 mm.</w:t>
      </w: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Grampas de unión:</w:t>
      </w:r>
      <w:r w:rsidRPr="00AE5D8A">
        <w:rPr>
          <w:rFonts w:ascii="Times New Roman" w:hAnsi="Times New Roman" w:cs="Times New Roman"/>
          <w:sz w:val="32"/>
          <w:szCs w:val="24"/>
        </w:rPr>
        <w:t xml:space="preserve"> Broches atornillados.</w:t>
      </w: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</w:p>
    <w:p w:rsid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AE5D8A">
        <w:rPr>
          <w:rFonts w:ascii="Times New Roman" w:hAnsi="Times New Roman" w:cs="Times New Roman"/>
          <w:b/>
          <w:bCs/>
          <w:sz w:val="36"/>
          <w:szCs w:val="24"/>
          <w:u w:val="single"/>
        </w:rPr>
        <w:lastRenderedPageBreak/>
        <w:t>CINTA DE DERIVACIÓN DE MATERIAL NO SELECCIONADO CB10080.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TRANSMISION:</w:t>
      </w:r>
    </w:p>
    <w:p w:rsidR="00AE5D8A" w:rsidRPr="00AE5D8A" w:rsidRDefault="00AE5D8A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Motor:</w:t>
      </w:r>
      <w:r w:rsidRPr="00AE5D8A">
        <w:rPr>
          <w:rFonts w:ascii="Times New Roman" w:hAnsi="Times New Roman" w:cs="Times New Roman"/>
          <w:sz w:val="32"/>
          <w:szCs w:val="24"/>
        </w:rPr>
        <w:t xml:space="preserve"> 3 CV x 1000 rpm.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</w:t>
      </w:r>
      <w:r w:rsidRPr="00AE5D8A">
        <w:rPr>
          <w:rFonts w:ascii="Times New Roman" w:hAnsi="Times New Roman" w:cs="Times New Roman"/>
          <w:sz w:val="32"/>
          <w:szCs w:val="24"/>
        </w:rPr>
        <w:t>Forma constructiva: B5 con brida.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</w:t>
      </w:r>
      <w:r w:rsidRPr="00AE5D8A">
        <w:rPr>
          <w:rFonts w:ascii="Times New Roman" w:hAnsi="Times New Roman" w:cs="Times New Roman"/>
          <w:sz w:val="32"/>
          <w:szCs w:val="24"/>
        </w:rPr>
        <w:t>Ø Eje: 28mm.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AE5D8A">
        <w:rPr>
          <w:rFonts w:ascii="Times New Roman" w:hAnsi="Times New Roman" w:cs="Times New Roman"/>
          <w:sz w:val="32"/>
          <w:szCs w:val="24"/>
        </w:rPr>
        <w:t>Protección: IP 55.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AE5D8A">
        <w:rPr>
          <w:rFonts w:ascii="Times New Roman" w:hAnsi="Times New Roman" w:cs="Times New Roman"/>
          <w:sz w:val="32"/>
          <w:szCs w:val="24"/>
        </w:rPr>
        <w:t>Carcaza IEC 112 M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Reductor:</w:t>
      </w:r>
      <w:r w:rsidRPr="00AE5D8A">
        <w:rPr>
          <w:rFonts w:ascii="Times New Roman" w:hAnsi="Times New Roman" w:cs="Times New Roman"/>
          <w:sz w:val="32"/>
          <w:szCs w:val="24"/>
        </w:rPr>
        <w:t xml:space="preserve"> STM RI 110 P Relación: 1:15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AE5D8A">
        <w:rPr>
          <w:rFonts w:ascii="Times New Roman" w:hAnsi="Times New Roman" w:cs="Times New Roman"/>
          <w:sz w:val="32"/>
          <w:szCs w:val="24"/>
        </w:rPr>
        <w:t>Ø eje hueco: 42 mm.</w:t>
      </w:r>
    </w:p>
    <w:p w:rsid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AE5D8A">
        <w:rPr>
          <w:rFonts w:ascii="Times New Roman" w:hAnsi="Times New Roman" w:cs="Times New Roman"/>
          <w:sz w:val="32"/>
          <w:szCs w:val="24"/>
        </w:rPr>
        <w:t>Ø eje salida: 28 mm.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RODAMIENTOS:</w:t>
      </w:r>
    </w:p>
    <w:p w:rsidR="00AE5D8A" w:rsidRPr="00AE5D8A" w:rsidRDefault="00AE5D8A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Rolo Motriz:</w:t>
      </w:r>
      <w:r w:rsidRPr="00AE5D8A">
        <w:rPr>
          <w:rFonts w:ascii="Times New Roman" w:hAnsi="Times New Roman" w:cs="Times New Roman"/>
          <w:sz w:val="32"/>
          <w:szCs w:val="24"/>
        </w:rPr>
        <w:t xml:space="preserve"> Soporte PM45 + rodamiento UC209. 2 unidades.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Rolo Tensor:</w:t>
      </w:r>
      <w:r w:rsidRPr="00AE5D8A">
        <w:rPr>
          <w:rFonts w:ascii="Times New Roman" w:hAnsi="Times New Roman" w:cs="Times New Roman"/>
          <w:sz w:val="32"/>
          <w:szCs w:val="24"/>
        </w:rPr>
        <w:t xml:space="preserve"> Soporte PM40 + rodamiento UC208. 2 unidades.</w:t>
      </w:r>
    </w:p>
    <w:p w:rsid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Rodillos de envío de banda:</w:t>
      </w:r>
      <w:r w:rsidRPr="00AE5D8A">
        <w:rPr>
          <w:rFonts w:ascii="Times New Roman" w:hAnsi="Times New Roman" w:cs="Times New Roman"/>
          <w:sz w:val="32"/>
          <w:szCs w:val="24"/>
        </w:rPr>
        <w:t xml:space="preserve"> Rodamiento 6304 2RS. 2 unidades por rodillo.</w:t>
      </w: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AE5D8A" w:rsidRPr="00AE5D8A" w:rsidRDefault="00AE5D8A" w:rsidP="00AE5D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BANDA TRANSPORTADORA:</w:t>
      </w:r>
    </w:p>
    <w:p w:rsidR="00AE5D8A" w:rsidRPr="00AE5D8A" w:rsidRDefault="00AE5D8A" w:rsidP="00AE5D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AE5D8A">
        <w:rPr>
          <w:rFonts w:ascii="Times New Roman" w:hAnsi="Times New Roman" w:cs="Times New Roman"/>
          <w:b/>
          <w:sz w:val="32"/>
          <w:szCs w:val="24"/>
        </w:rPr>
        <w:t>Banda:</w:t>
      </w:r>
      <w:r w:rsidRPr="00AE5D8A">
        <w:rPr>
          <w:rFonts w:ascii="Times New Roman" w:hAnsi="Times New Roman" w:cs="Times New Roman"/>
          <w:sz w:val="32"/>
          <w:szCs w:val="24"/>
        </w:rPr>
        <w:t xml:space="preserve"> T250 – Ancho 800 mm.</w:t>
      </w:r>
    </w:p>
    <w:p w:rsidR="00AE5D8A" w:rsidRDefault="00AE5D8A" w:rsidP="00AE5D8A">
      <w:pPr>
        <w:rPr>
          <w:rFonts w:ascii="Times New Roman" w:hAnsi="Times New Roman" w:cs="Times New Roman"/>
          <w:sz w:val="32"/>
          <w:szCs w:val="24"/>
        </w:rPr>
      </w:pPr>
      <w:r w:rsidRPr="00EC2FEC">
        <w:rPr>
          <w:rFonts w:ascii="Times New Roman" w:hAnsi="Times New Roman" w:cs="Times New Roman"/>
          <w:b/>
          <w:sz w:val="32"/>
          <w:szCs w:val="24"/>
        </w:rPr>
        <w:t>Grampas de unión:</w:t>
      </w:r>
      <w:r w:rsidRPr="00AE5D8A">
        <w:rPr>
          <w:rFonts w:ascii="Times New Roman" w:hAnsi="Times New Roman" w:cs="Times New Roman"/>
          <w:sz w:val="32"/>
          <w:szCs w:val="24"/>
        </w:rPr>
        <w:t xml:space="preserve"> Broches atornillados.</w:t>
      </w:r>
    </w:p>
    <w:p w:rsidR="00EC2FEC" w:rsidRDefault="00EC2FEC" w:rsidP="00AE5D8A">
      <w:pPr>
        <w:rPr>
          <w:rFonts w:ascii="Times New Roman" w:hAnsi="Times New Roman" w:cs="Times New Roman"/>
          <w:sz w:val="32"/>
          <w:szCs w:val="24"/>
        </w:rPr>
      </w:pPr>
    </w:p>
    <w:p w:rsidR="00EC2FEC" w:rsidRDefault="00EC2FEC" w:rsidP="00AE5D8A">
      <w:pPr>
        <w:rPr>
          <w:rFonts w:ascii="Times New Roman" w:hAnsi="Times New Roman" w:cs="Times New Roman"/>
          <w:sz w:val="32"/>
          <w:szCs w:val="24"/>
        </w:rPr>
      </w:pPr>
    </w:p>
    <w:p w:rsidR="003B0D14" w:rsidRDefault="003B0D14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3B0D14" w:rsidRDefault="003B0D14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EC2FEC">
        <w:rPr>
          <w:rFonts w:ascii="Times New Roman" w:hAnsi="Times New Roman" w:cs="Times New Roman"/>
          <w:b/>
          <w:bCs/>
          <w:sz w:val="36"/>
          <w:szCs w:val="24"/>
          <w:u w:val="single"/>
        </w:rPr>
        <w:lastRenderedPageBreak/>
        <w:t>ELEVADOR DE CARROS DE MATERIAL SELECCIONADO.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EC2FEC">
        <w:rPr>
          <w:rFonts w:ascii="Times New Roman" w:hAnsi="Times New Roman" w:cs="Times New Roman"/>
          <w:b/>
          <w:sz w:val="32"/>
          <w:szCs w:val="24"/>
        </w:rPr>
        <w:t>TRANSMISIÓN:</w:t>
      </w:r>
    </w:p>
    <w:p w:rsidR="00EC2FEC" w:rsidRDefault="00EC2FEC" w:rsidP="00EC2FEC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EC2FEC">
        <w:rPr>
          <w:rFonts w:ascii="Times New Roman" w:hAnsi="Times New Roman" w:cs="Times New Roman"/>
          <w:b/>
          <w:sz w:val="32"/>
          <w:szCs w:val="24"/>
        </w:rPr>
        <w:t>Motor:</w:t>
      </w:r>
      <w:r>
        <w:rPr>
          <w:rFonts w:ascii="Times New Roman" w:hAnsi="Times New Roman" w:cs="Times New Roman"/>
          <w:sz w:val="32"/>
          <w:szCs w:val="24"/>
        </w:rPr>
        <w:t xml:space="preserve"> 1,5 CV x 1500 rpm.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EC2FEC">
        <w:rPr>
          <w:rFonts w:ascii="Times New Roman" w:hAnsi="Times New Roman" w:cs="Times New Roman"/>
          <w:sz w:val="32"/>
          <w:szCs w:val="24"/>
        </w:rPr>
        <w:t>Forma constructiva: B5 con brida.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EC2FEC">
        <w:rPr>
          <w:rFonts w:ascii="Times New Roman" w:hAnsi="Times New Roman" w:cs="Times New Roman"/>
          <w:sz w:val="32"/>
          <w:szCs w:val="24"/>
        </w:rPr>
        <w:t>Ø Eje: 24mm.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</w:t>
      </w:r>
      <w:r w:rsidRPr="00EC2FEC">
        <w:rPr>
          <w:rFonts w:ascii="Times New Roman" w:hAnsi="Times New Roman" w:cs="Times New Roman"/>
          <w:sz w:val="32"/>
          <w:szCs w:val="24"/>
        </w:rPr>
        <w:t>Protección: IP 55.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</w:t>
      </w:r>
      <w:r w:rsidRPr="00EC2FEC">
        <w:rPr>
          <w:rFonts w:ascii="Times New Roman" w:hAnsi="Times New Roman" w:cs="Times New Roman"/>
          <w:sz w:val="32"/>
          <w:szCs w:val="24"/>
        </w:rPr>
        <w:t>Carcaza IEC 90 S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 w:rsidRPr="00EC2FEC">
        <w:rPr>
          <w:rFonts w:ascii="Times New Roman" w:hAnsi="Times New Roman" w:cs="Times New Roman"/>
          <w:b/>
          <w:sz w:val="32"/>
          <w:szCs w:val="24"/>
        </w:rPr>
        <w:t>Reductor:</w:t>
      </w:r>
      <w:r w:rsidRPr="00EC2FEC">
        <w:rPr>
          <w:rFonts w:ascii="Times New Roman" w:hAnsi="Times New Roman" w:cs="Times New Roman"/>
          <w:sz w:val="32"/>
          <w:szCs w:val="24"/>
        </w:rPr>
        <w:t xml:space="preserve"> STM RMI 110 S Relación: 1:100.</w:t>
      </w:r>
    </w:p>
    <w:p w:rsid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EC2FEC">
        <w:rPr>
          <w:rFonts w:ascii="Times New Roman" w:hAnsi="Times New Roman" w:cs="Times New Roman"/>
          <w:sz w:val="32"/>
          <w:szCs w:val="24"/>
        </w:rPr>
        <w:t>Ø eje hueco: 42 mm.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</w:p>
    <w:p w:rsid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24"/>
          <w:u w:val="single"/>
        </w:rPr>
        <w:t xml:space="preserve">PRENSA VERTICAL PARA </w:t>
      </w:r>
      <w:r w:rsidRPr="00EC2FEC">
        <w:rPr>
          <w:rFonts w:ascii="Times New Roman" w:hAnsi="Times New Roman" w:cs="Times New Roman"/>
          <w:b/>
          <w:bCs/>
          <w:sz w:val="36"/>
          <w:szCs w:val="24"/>
          <w:u w:val="single"/>
        </w:rPr>
        <w:t>PLÁSTICOS/</w:t>
      </w:r>
      <w:r>
        <w:rPr>
          <w:rFonts w:ascii="Times New Roman" w:hAnsi="Times New Roman" w:cs="Times New Roman"/>
          <w:b/>
          <w:bCs/>
          <w:sz w:val="36"/>
          <w:szCs w:val="24"/>
          <w:u w:val="single"/>
        </w:rPr>
        <w:t xml:space="preserve"> </w:t>
      </w:r>
      <w:r w:rsidRPr="00EC2FEC">
        <w:rPr>
          <w:rFonts w:ascii="Times New Roman" w:hAnsi="Times New Roman" w:cs="Times New Roman"/>
          <w:b/>
          <w:bCs/>
          <w:sz w:val="36"/>
          <w:szCs w:val="24"/>
          <w:u w:val="single"/>
        </w:rPr>
        <w:t>CARTÓN/</w:t>
      </w:r>
      <w:r>
        <w:rPr>
          <w:rFonts w:ascii="Times New Roman" w:hAnsi="Times New Roman" w:cs="Times New Roman"/>
          <w:b/>
          <w:bCs/>
          <w:sz w:val="36"/>
          <w:szCs w:val="24"/>
          <w:u w:val="single"/>
        </w:rPr>
        <w:t xml:space="preserve"> </w:t>
      </w:r>
      <w:r w:rsidRPr="00EC2FEC">
        <w:rPr>
          <w:rFonts w:ascii="Times New Roman" w:hAnsi="Times New Roman" w:cs="Times New Roman"/>
          <w:b/>
          <w:bCs/>
          <w:sz w:val="36"/>
          <w:szCs w:val="24"/>
          <w:u w:val="single"/>
        </w:rPr>
        <w:t>TRAPOS.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EC2FEC">
        <w:rPr>
          <w:rFonts w:ascii="Times New Roman" w:hAnsi="Times New Roman" w:cs="Times New Roman"/>
          <w:b/>
          <w:sz w:val="32"/>
          <w:szCs w:val="24"/>
        </w:rPr>
        <w:t>TRANSMISIÓN:</w:t>
      </w:r>
    </w:p>
    <w:p w:rsidR="00EC2FEC" w:rsidRPr="00EC2FEC" w:rsidRDefault="00EC2FEC" w:rsidP="00EC2FEC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32"/>
          <w:szCs w:val="24"/>
        </w:rPr>
      </w:pPr>
      <w:r w:rsidRPr="00EC2FEC">
        <w:rPr>
          <w:rFonts w:ascii="Times New Roman" w:hAnsi="Times New Roman" w:cs="Times New Roman"/>
          <w:b/>
          <w:sz w:val="32"/>
          <w:szCs w:val="24"/>
        </w:rPr>
        <w:t>Motor:</w:t>
      </w:r>
      <w:r w:rsidRPr="00EC2FEC">
        <w:rPr>
          <w:rFonts w:ascii="Times New Roman" w:hAnsi="Times New Roman" w:cs="Times New Roman"/>
          <w:sz w:val="32"/>
          <w:szCs w:val="24"/>
        </w:rPr>
        <w:t xml:space="preserve"> 7,5 CV x 1500 rpm.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EC2FEC">
        <w:rPr>
          <w:rFonts w:ascii="Times New Roman" w:hAnsi="Times New Roman" w:cs="Times New Roman"/>
          <w:sz w:val="32"/>
          <w:szCs w:val="24"/>
        </w:rPr>
        <w:t>Ø Eje: 38mm.</w:t>
      </w:r>
    </w:p>
    <w:p w:rsidR="00EC2FEC" w:rsidRPr="00EC2FEC" w:rsidRDefault="00EC2FEC" w:rsidP="00EC2F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EC2FEC">
        <w:rPr>
          <w:rFonts w:ascii="Times New Roman" w:hAnsi="Times New Roman" w:cs="Times New Roman"/>
          <w:sz w:val="32"/>
          <w:szCs w:val="24"/>
        </w:rPr>
        <w:t>Protección: IP 55.</w:t>
      </w:r>
    </w:p>
    <w:p w:rsidR="00EC2FEC" w:rsidRPr="00EC2FEC" w:rsidRDefault="00EC2FEC" w:rsidP="00EC2FEC">
      <w:pPr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</w:t>
      </w:r>
      <w:r w:rsidRPr="00EC2FEC">
        <w:rPr>
          <w:rFonts w:ascii="Times New Roman" w:hAnsi="Times New Roman" w:cs="Times New Roman"/>
          <w:sz w:val="32"/>
          <w:szCs w:val="24"/>
        </w:rPr>
        <w:t>Carcaza IEC 132 S</w:t>
      </w:r>
    </w:p>
    <w:sectPr w:rsidR="00EC2FEC" w:rsidRPr="00EC2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F3" w:rsidRDefault="00EC35F3" w:rsidP="00351E11">
      <w:pPr>
        <w:spacing w:after="0" w:line="240" w:lineRule="auto"/>
      </w:pPr>
      <w:r>
        <w:separator/>
      </w:r>
    </w:p>
  </w:endnote>
  <w:endnote w:type="continuationSeparator" w:id="0">
    <w:p w:rsidR="00EC35F3" w:rsidRDefault="00EC35F3" w:rsidP="0035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F3" w:rsidRDefault="00EC35F3" w:rsidP="00351E11">
      <w:pPr>
        <w:spacing w:after="0" w:line="240" w:lineRule="auto"/>
      </w:pPr>
      <w:r>
        <w:separator/>
      </w:r>
    </w:p>
  </w:footnote>
  <w:footnote w:type="continuationSeparator" w:id="0">
    <w:p w:rsidR="00EC35F3" w:rsidRDefault="00EC35F3" w:rsidP="0035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BF"/>
    <w:rsid w:val="00080C47"/>
    <w:rsid w:val="00351E11"/>
    <w:rsid w:val="003B0D14"/>
    <w:rsid w:val="00524D06"/>
    <w:rsid w:val="00A16AE7"/>
    <w:rsid w:val="00AE5D8A"/>
    <w:rsid w:val="00B433BF"/>
    <w:rsid w:val="00BF74AC"/>
    <w:rsid w:val="00E32E09"/>
    <w:rsid w:val="00EC2FEC"/>
    <w:rsid w:val="00E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E6B9FD"/>
  <w15:docId w15:val="{D2B4D431-A4FC-46D3-8690-C8DCF97F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E11"/>
  </w:style>
  <w:style w:type="paragraph" w:styleId="Piedepgina">
    <w:name w:val="footer"/>
    <w:basedOn w:val="Normal"/>
    <w:link w:val="PiedepginaCar"/>
    <w:uiPriority w:val="99"/>
    <w:unhideWhenUsed/>
    <w:rsid w:val="00351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E11"/>
  </w:style>
  <w:style w:type="paragraph" w:customStyle="1" w:styleId="3CBD5A742C28424DA5172AD252E32316">
    <w:name w:val="3CBD5A742C28424DA5172AD252E32316"/>
    <w:rsid w:val="00351E11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0197-2E24-407F-BCBD-A3C2B665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Ridolfi Cristhian, bud Federico.</dc:creator>
  <cp:lastModifiedBy>Usuario</cp:lastModifiedBy>
  <cp:revision>5</cp:revision>
  <dcterms:created xsi:type="dcterms:W3CDTF">2015-11-18T23:22:00Z</dcterms:created>
  <dcterms:modified xsi:type="dcterms:W3CDTF">2016-12-06T22:05:00Z</dcterms:modified>
</cp:coreProperties>
</file>